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5F334" w14:textId="7FFE0575" w:rsidR="00B74181" w:rsidRPr="00A0361D" w:rsidRDefault="00A74E31">
      <w:pPr>
        <w:rPr>
          <w:b/>
          <w:bCs/>
          <w:sz w:val="28"/>
          <w:szCs w:val="28"/>
        </w:rPr>
      </w:pPr>
      <w:r w:rsidRPr="00A0361D">
        <w:rPr>
          <w:b/>
          <w:bCs/>
          <w:sz w:val="28"/>
          <w:szCs w:val="28"/>
        </w:rPr>
        <w:t>Script on time management for Avoiding Plagiarism tutorial</w:t>
      </w:r>
    </w:p>
    <w:p w14:paraId="4F244C71" w14:textId="3E957D77" w:rsidR="00A74E31" w:rsidRDefault="00A74E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74E31" w:rsidRPr="00B9185B" w14:paraId="0700845F" w14:textId="77777777" w:rsidTr="119154A1">
        <w:tc>
          <w:tcPr>
            <w:tcW w:w="3005" w:type="dxa"/>
          </w:tcPr>
          <w:p w14:paraId="42A13ED3" w14:textId="25EDE717" w:rsidR="00A74E31" w:rsidRPr="00B9185B" w:rsidRDefault="00A74E31">
            <w:pPr>
              <w:rPr>
                <w:b/>
                <w:bCs/>
              </w:rPr>
            </w:pPr>
            <w:r w:rsidRPr="00B9185B">
              <w:rPr>
                <w:b/>
                <w:bCs/>
              </w:rPr>
              <w:t>Video section/title header</w:t>
            </w:r>
          </w:p>
        </w:tc>
        <w:tc>
          <w:tcPr>
            <w:tcW w:w="3005" w:type="dxa"/>
          </w:tcPr>
          <w:p w14:paraId="3EF40396" w14:textId="01D4D0B8" w:rsidR="00A74E31" w:rsidRPr="00B9185B" w:rsidRDefault="00A74E31">
            <w:pPr>
              <w:rPr>
                <w:b/>
                <w:bCs/>
              </w:rPr>
            </w:pPr>
            <w:r w:rsidRPr="00B9185B">
              <w:rPr>
                <w:b/>
                <w:bCs/>
              </w:rPr>
              <w:t>Screen</w:t>
            </w:r>
            <w:r w:rsidR="00D15678">
              <w:rPr>
                <w:b/>
                <w:bCs/>
              </w:rPr>
              <w:t xml:space="preserve"> text</w:t>
            </w:r>
          </w:p>
        </w:tc>
        <w:tc>
          <w:tcPr>
            <w:tcW w:w="3006" w:type="dxa"/>
          </w:tcPr>
          <w:p w14:paraId="323A70A7" w14:textId="50693BEC" w:rsidR="00A74E31" w:rsidRPr="00B9185B" w:rsidRDefault="00A74E31" w:rsidP="00A74E31">
            <w:pPr>
              <w:rPr>
                <w:b/>
                <w:bCs/>
              </w:rPr>
            </w:pPr>
            <w:r w:rsidRPr="00B9185B">
              <w:rPr>
                <w:b/>
                <w:bCs/>
              </w:rPr>
              <w:t>Script</w:t>
            </w:r>
          </w:p>
        </w:tc>
      </w:tr>
      <w:tr w:rsidR="00A74E31" w14:paraId="1E874E97" w14:textId="77777777" w:rsidTr="119154A1">
        <w:tc>
          <w:tcPr>
            <w:tcW w:w="3005" w:type="dxa"/>
          </w:tcPr>
          <w:p w14:paraId="165126B0" w14:textId="5C072926" w:rsidR="00A74E31" w:rsidRDefault="00A74E31">
            <w:r>
              <w:t>Intro</w:t>
            </w:r>
          </w:p>
        </w:tc>
        <w:tc>
          <w:tcPr>
            <w:tcW w:w="3005" w:type="dxa"/>
          </w:tcPr>
          <w:p w14:paraId="5441D368" w14:textId="77777777" w:rsidR="00A74E31" w:rsidRDefault="00A74E31">
            <w:r>
              <w:t>Hannah</w:t>
            </w:r>
            <w:r w:rsidR="00D15678">
              <w:t xml:space="preserve"> Doe</w:t>
            </w:r>
          </w:p>
          <w:p w14:paraId="6600640A" w14:textId="77777777" w:rsidR="00D15678" w:rsidRDefault="00D15678">
            <w:r>
              <w:t>Vice President, Education</w:t>
            </w:r>
          </w:p>
          <w:p w14:paraId="4245E323" w14:textId="190AEDA4" w:rsidR="00D15678" w:rsidRDefault="00D15678">
            <w:r>
              <w:t>Students’ Union</w:t>
            </w:r>
          </w:p>
        </w:tc>
        <w:tc>
          <w:tcPr>
            <w:tcW w:w="3006" w:type="dxa"/>
          </w:tcPr>
          <w:p w14:paraId="4CB21B7D" w14:textId="77777777" w:rsidR="00A74E31" w:rsidRDefault="00A74E31" w:rsidP="00A74E31">
            <w:proofErr w:type="gramStart"/>
            <w:r>
              <w:t>Hi</w:t>
            </w:r>
            <w:proofErr w:type="gramEnd"/>
            <w:r>
              <w:t xml:space="preserve"> I’m Hannah from the Students Union.  We asked Cardiff University student mentors for their top tips on time management and meeting deadlines and here is their </w:t>
            </w:r>
            <w:proofErr w:type="gramStart"/>
            <w:r>
              <w:t>really useful</w:t>
            </w:r>
            <w:proofErr w:type="gramEnd"/>
            <w:r>
              <w:t xml:space="preserve"> advice. </w:t>
            </w:r>
          </w:p>
          <w:p w14:paraId="0E278E35" w14:textId="77777777" w:rsidR="00A74E31" w:rsidRDefault="00A74E31"/>
        </w:tc>
      </w:tr>
      <w:tr w:rsidR="00A74E31" w14:paraId="0EBB6F27" w14:textId="77777777" w:rsidTr="119154A1">
        <w:tc>
          <w:tcPr>
            <w:tcW w:w="3005" w:type="dxa"/>
          </w:tcPr>
          <w:p w14:paraId="47DEA755" w14:textId="4C3C8E24" w:rsidR="00A74E31" w:rsidRDefault="00A74E31">
            <w:r>
              <w:t>Make a schedule</w:t>
            </w:r>
          </w:p>
        </w:tc>
        <w:tc>
          <w:tcPr>
            <w:tcW w:w="3005" w:type="dxa"/>
          </w:tcPr>
          <w:p w14:paraId="1C7A0F57" w14:textId="77777777" w:rsidR="00A74E31" w:rsidRDefault="00A74E31">
            <w:r>
              <w:t>Start early</w:t>
            </w:r>
          </w:p>
          <w:p w14:paraId="7123B2FE" w14:textId="77777777" w:rsidR="00A74E31" w:rsidRDefault="00A74E31"/>
          <w:p w14:paraId="779DC1B0" w14:textId="39399CDB" w:rsidR="119154A1" w:rsidRDefault="119154A1"/>
          <w:p w14:paraId="36EDBE0F" w14:textId="0CF4730A" w:rsidR="00A74E31" w:rsidRDefault="7CC997C6">
            <w:r>
              <w:t>Plan backwards</w:t>
            </w:r>
          </w:p>
          <w:p w14:paraId="15ACB6B9" w14:textId="56CAE3F8" w:rsidR="002F2892" w:rsidRDefault="002F2892"/>
          <w:p w14:paraId="4CC84B5D" w14:textId="36D03C0E" w:rsidR="002F2892" w:rsidRDefault="002F2892"/>
          <w:p w14:paraId="5C2D95E0" w14:textId="3E36E47A" w:rsidR="119154A1" w:rsidRDefault="119154A1" w:rsidP="119154A1"/>
          <w:p w14:paraId="7E9BC15C" w14:textId="05D1BBD6" w:rsidR="119154A1" w:rsidRDefault="119154A1" w:rsidP="119154A1"/>
          <w:p w14:paraId="5865D5A2" w14:textId="77777777" w:rsidR="002F2892" w:rsidRDefault="002F2892"/>
          <w:p w14:paraId="114E2851" w14:textId="632BF05A" w:rsidR="0AF343BD" w:rsidRDefault="0AF343BD" w:rsidP="119154A1">
            <w:pPr>
              <w:spacing w:line="259" w:lineRule="auto"/>
            </w:pPr>
            <w:r>
              <w:t xml:space="preserve">Break down </w:t>
            </w:r>
            <w:r w:rsidR="18729978">
              <w:t>you task</w:t>
            </w:r>
          </w:p>
          <w:p w14:paraId="60AAABD5" w14:textId="0E8EE8A4" w:rsidR="00B9185B" w:rsidRDefault="00B9185B"/>
          <w:p w14:paraId="39B747C7" w14:textId="4204CE83" w:rsidR="119154A1" w:rsidRDefault="119154A1" w:rsidP="119154A1"/>
          <w:p w14:paraId="05C6FD93" w14:textId="088B0A5C" w:rsidR="119154A1" w:rsidRDefault="119154A1" w:rsidP="119154A1"/>
          <w:p w14:paraId="5BA95747" w14:textId="1A5E24D5" w:rsidR="119154A1" w:rsidRDefault="119154A1" w:rsidP="119154A1"/>
          <w:p w14:paraId="400F3BD5" w14:textId="2E5FB061" w:rsidR="119154A1" w:rsidRDefault="119154A1" w:rsidP="119154A1"/>
          <w:p w14:paraId="4D3EB6E3" w14:textId="3A9B60DE" w:rsidR="119154A1" w:rsidRDefault="119154A1" w:rsidP="119154A1"/>
          <w:p w14:paraId="3E4D5D67" w14:textId="2901C43C" w:rsidR="119154A1" w:rsidRDefault="119154A1" w:rsidP="119154A1"/>
          <w:p w14:paraId="093C8C1A" w14:textId="6505A62B" w:rsidR="01B896E8" w:rsidRDefault="01B896E8">
            <w:r>
              <w:t xml:space="preserve">Set </w:t>
            </w:r>
            <w:r w:rsidR="155F6F44">
              <w:t>calendar al</w:t>
            </w:r>
            <w:r>
              <w:t>erts</w:t>
            </w:r>
          </w:p>
          <w:p w14:paraId="1226929F" w14:textId="2F869098" w:rsidR="119154A1" w:rsidRDefault="119154A1"/>
          <w:p w14:paraId="2BF42E57" w14:textId="76F2F69A" w:rsidR="119154A1" w:rsidRDefault="119154A1" w:rsidP="119154A1"/>
          <w:p w14:paraId="1BB07EF7" w14:textId="1A965E27" w:rsidR="119154A1" w:rsidRDefault="119154A1" w:rsidP="119154A1"/>
          <w:p w14:paraId="43C655B9" w14:textId="5C377DAC" w:rsidR="00A74E31" w:rsidRDefault="00A74E31"/>
        </w:tc>
        <w:tc>
          <w:tcPr>
            <w:tcW w:w="3006" w:type="dxa"/>
          </w:tcPr>
          <w:p w14:paraId="44195B18" w14:textId="6F4B5BB7" w:rsidR="00A74E31" w:rsidRDefault="28DDF301">
            <w:r>
              <w:t>So, w</w:t>
            </w:r>
            <w:r w:rsidR="0AF343BD">
              <w:t xml:space="preserve">hen you have a deadline to </w:t>
            </w:r>
            <w:r w:rsidR="533A1A19">
              <w:t xml:space="preserve">meet, you should start making a schedule as soon as possible. </w:t>
            </w:r>
            <w:r w:rsidR="652230B5">
              <w:t>Work</w:t>
            </w:r>
            <w:r w:rsidR="0AF343BD">
              <w:t xml:space="preserve"> backwards from </w:t>
            </w:r>
            <w:r w:rsidR="315AD12A">
              <w:t>the</w:t>
            </w:r>
            <w:r w:rsidR="0AF343BD">
              <w:t xml:space="preserve"> deadline</w:t>
            </w:r>
            <w:r w:rsidR="0B683B76">
              <w:t xml:space="preserve"> to give yourself as much time as possible to deal with an</w:t>
            </w:r>
            <w:r w:rsidR="2B0CB364">
              <w:t>y unforeseen delays.</w:t>
            </w:r>
          </w:p>
          <w:p w14:paraId="17F15682" w14:textId="20906BCE" w:rsidR="002F2892" w:rsidRDefault="002F2892"/>
          <w:p w14:paraId="666C0B46" w14:textId="28BC195B" w:rsidR="002223BE" w:rsidRDefault="50B8D2C4">
            <w:r>
              <w:t>For</w:t>
            </w:r>
            <w:r w:rsidR="0605A5B6">
              <w:t xml:space="preserve"> </w:t>
            </w:r>
            <w:r w:rsidR="2B0CB364">
              <w:t>larger pieces of work</w:t>
            </w:r>
            <w:r w:rsidR="23824D76">
              <w:t>,</w:t>
            </w:r>
            <w:r w:rsidR="49234146">
              <w:t xml:space="preserve"> try</w:t>
            </w:r>
            <w:r w:rsidR="2B0CB364">
              <w:t xml:space="preserve"> b</w:t>
            </w:r>
            <w:r w:rsidR="0AF343BD">
              <w:t>reak</w:t>
            </w:r>
            <w:r w:rsidR="19544456">
              <w:t>ing down</w:t>
            </w:r>
            <w:r w:rsidR="2B0CB364">
              <w:t xml:space="preserve"> the task </w:t>
            </w:r>
            <w:r w:rsidR="0AF343BD">
              <w:t xml:space="preserve">into smaller chunks </w:t>
            </w:r>
            <w:r w:rsidR="2B0CB364">
              <w:t xml:space="preserve">with </w:t>
            </w:r>
            <w:r w:rsidR="0171F5EF">
              <w:t>individual</w:t>
            </w:r>
            <w:r w:rsidR="2B0CB364">
              <w:t xml:space="preserve"> deadlines.  </w:t>
            </w:r>
            <w:r w:rsidR="23824D76">
              <w:t xml:space="preserve">This not only helps the task feel more manageable but enables you to </w:t>
            </w:r>
            <w:r w:rsidR="0AF343BD">
              <w:t>set yourself realistic goals</w:t>
            </w:r>
            <w:r w:rsidR="23824D76">
              <w:t>.</w:t>
            </w:r>
          </w:p>
          <w:p w14:paraId="7D9FD505" w14:textId="20C79575" w:rsidR="00A74E31" w:rsidRDefault="00A74E31" w:rsidP="002F2892"/>
          <w:p w14:paraId="18F2F622" w14:textId="02301ECF" w:rsidR="00A74E31" w:rsidRDefault="7404F770" w:rsidP="002F2892">
            <w:r>
              <w:t>You could also add alerts to your calendar to remind you of your key deadlines.</w:t>
            </w:r>
          </w:p>
          <w:p w14:paraId="2AD37EFD" w14:textId="118B0654" w:rsidR="00A74E31" w:rsidRDefault="00A74E31" w:rsidP="119154A1"/>
        </w:tc>
      </w:tr>
      <w:tr w:rsidR="00A74E31" w14:paraId="02D15C89" w14:textId="77777777" w:rsidTr="119154A1">
        <w:tc>
          <w:tcPr>
            <w:tcW w:w="3005" w:type="dxa"/>
          </w:tcPr>
          <w:p w14:paraId="47A3EA55" w14:textId="57E06F4D" w:rsidR="00A74E31" w:rsidRDefault="00A0361D">
            <w:r>
              <w:t>Prioritise and manage your tasks</w:t>
            </w:r>
          </w:p>
        </w:tc>
        <w:tc>
          <w:tcPr>
            <w:tcW w:w="3005" w:type="dxa"/>
          </w:tcPr>
          <w:p w14:paraId="1A7BA5F1" w14:textId="67B58A47" w:rsidR="00A74E31" w:rsidRDefault="00A74E31">
            <w:r>
              <w:t>Make a weekly to do list</w:t>
            </w:r>
          </w:p>
          <w:p w14:paraId="3A86B7D6" w14:textId="11565C84" w:rsidR="00A74E31" w:rsidRDefault="00A74E31"/>
          <w:p w14:paraId="3927E5A2" w14:textId="4AA13BBC" w:rsidR="00B9185B" w:rsidRDefault="00B9185B"/>
          <w:p w14:paraId="267D8ADE" w14:textId="2CD8A7ED" w:rsidR="00B9185B" w:rsidRDefault="00B9185B"/>
          <w:p w14:paraId="0EAF032C" w14:textId="777BCD0D" w:rsidR="00B9185B" w:rsidRDefault="00B9185B"/>
          <w:p w14:paraId="6376537F" w14:textId="77777777" w:rsidR="008E14C6" w:rsidRDefault="008E14C6"/>
          <w:p w14:paraId="4CF9DB70" w14:textId="45BD8F49" w:rsidR="0008592F" w:rsidRDefault="0008592F"/>
          <w:p w14:paraId="142EB2F2" w14:textId="77777777" w:rsidR="003D3808" w:rsidRDefault="003D3808"/>
          <w:p w14:paraId="5AA339AE" w14:textId="7C6DAF91" w:rsidR="119154A1" w:rsidRDefault="119154A1" w:rsidP="119154A1"/>
          <w:p w14:paraId="21F1ECBE" w14:textId="2224DDCF" w:rsidR="119154A1" w:rsidRDefault="119154A1" w:rsidP="119154A1"/>
          <w:p w14:paraId="2D0B6FAD" w14:textId="34CD749B" w:rsidR="119154A1" w:rsidRDefault="119154A1" w:rsidP="119154A1"/>
          <w:p w14:paraId="7EA63756" w14:textId="7A5C433D" w:rsidR="119154A1" w:rsidRDefault="119154A1" w:rsidP="119154A1"/>
          <w:p w14:paraId="46BDE7BB" w14:textId="7E6FC8AC" w:rsidR="00B9185B" w:rsidRDefault="00B9185B"/>
          <w:p w14:paraId="2172633A" w14:textId="425D2CB6" w:rsidR="00B9185B" w:rsidRDefault="00B9185B">
            <w:r>
              <w:t>Prioritise the most important tasks</w:t>
            </w:r>
          </w:p>
          <w:p w14:paraId="2DB150A6" w14:textId="1DB8D21D" w:rsidR="00B9185B" w:rsidRDefault="00B9185B"/>
          <w:p w14:paraId="566163B9" w14:textId="77777777" w:rsidR="00B9185B" w:rsidRDefault="00B9185B"/>
          <w:p w14:paraId="76619D6F" w14:textId="32C714F4" w:rsidR="00A74E31" w:rsidRDefault="00A74E31" w:rsidP="002F2892"/>
        </w:tc>
        <w:tc>
          <w:tcPr>
            <w:tcW w:w="3006" w:type="dxa"/>
          </w:tcPr>
          <w:p w14:paraId="5342FCF5" w14:textId="29BB2F8C" w:rsidR="00A74E31" w:rsidRDefault="3E929582">
            <w:r>
              <w:lastRenderedPageBreak/>
              <w:t xml:space="preserve">Once </w:t>
            </w:r>
            <w:proofErr w:type="gramStart"/>
            <w:r>
              <w:t>you’ve</w:t>
            </w:r>
            <w:proofErr w:type="gramEnd"/>
            <w:r>
              <w:t xml:space="preserve"> made your schedule, </w:t>
            </w:r>
            <w:r w:rsidR="0AF343BD">
              <w:t>keep yourself on track</w:t>
            </w:r>
            <w:r w:rsidR="47BEFCC1">
              <w:t xml:space="preserve"> with </w:t>
            </w:r>
            <w:r w:rsidR="0AF343BD">
              <w:t xml:space="preserve">a weekly plan or </w:t>
            </w:r>
            <w:r w:rsidR="1E8A22BC">
              <w:t>‘</w:t>
            </w:r>
            <w:r w:rsidR="0AF343BD">
              <w:t>to do</w:t>
            </w:r>
            <w:r w:rsidR="1E8A22BC">
              <w:t>’</w:t>
            </w:r>
            <w:r w:rsidR="0AF343BD">
              <w:t xml:space="preserve"> list</w:t>
            </w:r>
            <w:r w:rsidR="5933B2B2">
              <w:t>.</w:t>
            </w:r>
            <w:r w:rsidR="62A6B434">
              <w:t xml:space="preserve"> </w:t>
            </w:r>
            <w:r w:rsidR="6E6F1BA1">
              <w:t>Listing your</w:t>
            </w:r>
            <w:r w:rsidR="62A6B434">
              <w:t xml:space="preserve"> task</w:t>
            </w:r>
            <w:r w:rsidR="3B6ED2C2">
              <w:t>s can help</w:t>
            </w:r>
            <w:r w:rsidR="62A6B434">
              <w:t xml:space="preserve"> you to clear your head</w:t>
            </w:r>
            <w:r w:rsidR="206FBCBB">
              <w:t xml:space="preserve"> and focus on what needs to be done</w:t>
            </w:r>
            <w:r w:rsidR="62A6B434">
              <w:t>.</w:t>
            </w:r>
            <w:r w:rsidR="5933B2B2">
              <w:t xml:space="preserve"> </w:t>
            </w:r>
          </w:p>
          <w:p w14:paraId="6736FD2C" w14:textId="1B5B1E76" w:rsidR="00A74E31" w:rsidRDefault="00A74E31"/>
          <w:p w14:paraId="3363FB9F" w14:textId="091890E4" w:rsidR="00A74E31" w:rsidRDefault="5933B2B2">
            <w:r>
              <w:t>You could use</w:t>
            </w:r>
            <w:r w:rsidR="0AF343BD">
              <w:t xml:space="preserve"> a white</w:t>
            </w:r>
            <w:r>
              <w:t xml:space="preserve"> </w:t>
            </w:r>
            <w:proofErr w:type="gramStart"/>
            <w:r w:rsidR="0AF343BD">
              <w:t>board,</w:t>
            </w:r>
            <w:proofErr w:type="gramEnd"/>
            <w:r w:rsidR="0AF343BD">
              <w:t xml:space="preserve"> post</w:t>
            </w:r>
            <w:r w:rsidR="2B0CB364">
              <w:t>-it</w:t>
            </w:r>
            <w:r w:rsidR="0AF343BD">
              <w:t xml:space="preserve"> note</w:t>
            </w:r>
            <w:r w:rsidR="2B0CB364">
              <w:t>s or your calendar or</w:t>
            </w:r>
            <w:r w:rsidR="0AF343BD">
              <w:t xml:space="preserve"> diary</w:t>
            </w:r>
            <w:r w:rsidR="021BDC17">
              <w:t xml:space="preserve"> -</w:t>
            </w:r>
            <w:r w:rsidR="4D55D9EE">
              <w:t xml:space="preserve"> whatever works best for you.</w:t>
            </w:r>
            <w:r w:rsidR="0AF343BD">
              <w:t xml:space="preserve">   </w:t>
            </w:r>
          </w:p>
          <w:p w14:paraId="1453FE39" w14:textId="3F8924EF" w:rsidR="00B9185B" w:rsidRDefault="00B9185B"/>
          <w:p w14:paraId="0B5AC1AA" w14:textId="15BD2CEF" w:rsidR="00B9185B" w:rsidRDefault="35F42C9C">
            <w:r>
              <w:t xml:space="preserve">Make sure you prioritise your tasks too. </w:t>
            </w:r>
            <w:r w:rsidR="4CFFA7D1">
              <w:t>Decide</w:t>
            </w:r>
            <w:r w:rsidR="2B0CB364">
              <w:t xml:space="preserve"> which</w:t>
            </w:r>
            <w:r w:rsidR="5933B2B2">
              <w:t xml:space="preserve"> tasks</w:t>
            </w:r>
            <w:r w:rsidR="2B0CB364">
              <w:t xml:space="preserve"> are the highest priority and try to tackle them first.</w:t>
            </w:r>
          </w:p>
          <w:p w14:paraId="0CAE4DFB" w14:textId="77777777" w:rsidR="00B9185B" w:rsidRDefault="00B9185B"/>
          <w:p w14:paraId="19E1B45F" w14:textId="17C58AF5" w:rsidR="00B9185B" w:rsidRDefault="00B9185B" w:rsidP="002F2892"/>
        </w:tc>
      </w:tr>
      <w:tr w:rsidR="119154A1" w14:paraId="78D30E82" w14:textId="77777777" w:rsidTr="119154A1">
        <w:tc>
          <w:tcPr>
            <w:tcW w:w="3005" w:type="dxa"/>
          </w:tcPr>
          <w:p w14:paraId="67CC07C0" w14:textId="16EA4CFF" w:rsidR="3DDD27D6" w:rsidRDefault="3DDD27D6">
            <w:r>
              <w:lastRenderedPageBreak/>
              <w:t>Maximise your productivity</w:t>
            </w:r>
          </w:p>
          <w:p w14:paraId="721B7976" w14:textId="61F1E5DB" w:rsidR="119154A1" w:rsidRDefault="119154A1" w:rsidP="119154A1"/>
        </w:tc>
        <w:tc>
          <w:tcPr>
            <w:tcW w:w="3005" w:type="dxa"/>
          </w:tcPr>
          <w:p w14:paraId="71CA334D" w14:textId="55D976D9" w:rsidR="3DDD27D6" w:rsidRDefault="3DDD27D6">
            <w:r>
              <w:t>Choose a suitable study environment</w:t>
            </w:r>
          </w:p>
          <w:p w14:paraId="70F5B640" w14:textId="77777777" w:rsidR="119154A1" w:rsidRDefault="119154A1"/>
          <w:p w14:paraId="1DF4A95D" w14:textId="77777777" w:rsidR="119154A1" w:rsidRDefault="119154A1"/>
          <w:p w14:paraId="57E92892" w14:textId="77777777" w:rsidR="3DDD27D6" w:rsidRDefault="3DDD27D6">
            <w:r>
              <w:t>Minimise distractions</w:t>
            </w:r>
          </w:p>
          <w:p w14:paraId="35C82D0E" w14:textId="77777777" w:rsidR="119154A1" w:rsidRDefault="119154A1"/>
          <w:p w14:paraId="088DC2B9" w14:textId="37AA7A9B" w:rsidR="3DDD27D6" w:rsidRDefault="3DDD27D6">
            <w:r>
              <w:t>Work at the times when you are most productive</w:t>
            </w:r>
          </w:p>
          <w:p w14:paraId="2235823D" w14:textId="3B1C3020" w:rsidR="119154A1" w:rsidRDefault="119154A1"/>
          <w:p w14:paraId="252712D9" w14:textId="171DA6A1" w:rsidR="119154A1" w:rsidRDefault="119154A1"/>
          <w:p w14:paraId="6AC477EF" w14:textId="77777777" w:rsidR="119154A1" w:rsidRDefault="119154A1"/>
          <w:p w14:paraId="2E46D484" w14:textId="043B5460" w:rsidR="3DDD27D6" w:rsidRDefault="3DDD27D6">
            <w:r>
              <w:t>Focus on tasks in short bursts of uninterrupted time and then take a quick break</w:t>
            </w:r>
          </w:p>
          <w:p w14:paraId="32FD0564" w14:textId="307C8297" w:rsidR="119154A1" w:rsidRDefault="119154A1" w:rsidP="119154A1"/>
        </w:tc>
        <w:tc>
          <w:tcPr>
            <w:tcW w:w="3006" w:type="dxa"/>
          </w:tcPr>
          <w:p w14:paraId="396345CE" w14:textId="0F746C39" w:rsidR="3DDD27D6" w:rsidRDefault="3DDD27D6">
            <w:r>
              <w:t>When you need to study, make sure your environment is right for you; make yourself comfortable and minimise any distractions.</w:t>
            </w:r>
          </w:p>
          <w:p w14:paraId="02724F53" w14:textId="77777777" w:rsidR="119154A1" w:rsidRDefault="119154A1"/>
          <w:p w14:paraId="6A8EEF06" w14:textId="5FA4BD6C" w:rsidR="3DDD27D6" w:rsidRDefault="3DDD27D6">
            <w:r>
              <w:t>Try to figure out what times of day you work best and aim to schedule the more challenging tasks at those times.</w:t>
            </w:r>
          </w:p>
          <w:p w14:paraId="106E929C" w14:textId="18D691BA" w:rsidR="119154A1" w:rsidRDefault="119154A1"/>
          <w:p w14:paraId="3622C313" w14:textId="77777777" w:rsidR="3DDD27D6" w:rsidRDefault="3DDD27D6">
            <w:r>
              <w:t xml:space="preserve">If you are having trouble focusing, or just </w:t>
            </w:r>
            <w:proofErr w:type="gramStart"/>
            <w:r>
              <w:t>can’t</w:t>
            </w:r>
            <w:proofErr w:type="gramEnd"/>
            <w:r>
              <w:t xml:space="preserve"> get started, try the Pomodoro technique: set yourself one task to work on for 25 minutes, without distraction. And then give yourself a </w:t>
            </w:r>
            <w:proofErr w:type="gramStart"/>
            <w:r>
              <w:t>5 minute</w:t>
            </w:r>
            <w:proofErr w:type="gramEnd"/>
            <w:r>
              <w:t xml:space="preserve"> break.  You can even use a timer to keep yourself on track.  </w:t>
            </w:r>
          </w:p>
          <w:p w14:paraId="5BC3F63C" w14:textId="7345C099" w:rsidR="119154A1" w:rsidRDefault="119154A1" w:rsidP="119154A1"/>
        </w:tc>
      </w:tr>
      <w:tr w:rsidR="00955906" w14:paraId="3BB7ED90" w14:textId="77777777" w:rsidTr="119154A1">
        <w:tc>
          <w:tcPr>
            <w:tcW w:w="3005" w:type="dxa"/>
          </w:tcPr>
          <w:p w14:paraId="14FFA12F" w14:textId="3769DEBB" w:rsidR="00955906" w:rsidRDefault="00955906">
            <w:r>
              <w:t>Organise your files and references</w:t>
            </w:r>
          </w:p>
          <w:p w14:paraId="38DFF62F" w14:textId="77777777" w:rsidR="00955906" w:rsidRDefault="00955906"/>
          <w:p w14:paraId="5A1C65CB" w14:textId="2DD754E1" w:rsidR="00955906" w:rsidRDefault="00955906"/>
        </w:tc>
        <w:tc>
          <w:tcPr>
            <w:tcW w:w="3005" w:type="dxa"/>
          </w:tcPr>
          <w:p w14:paraId="16DCA04B" w14:textId="77777777" w:rsidR="00955906" w:rsidRDefault="00955906">
            <w:r>
              <w:t>Set up dedicated folders</w:t>
            </w:r>
          </w:p>
          <w:p w14:paraId="380AA167" w14:textId="77777777" w:rsidR="00955906" w:rsidRDefault="00955906"/>
          <w:p w14:paraId="052DF9FB" w14:textId="77777777" w:rsidR="00955906" w:rsidRDefault="00955906">
            <w:r>
              <w:t>Use clear filenames</w:t>
            </w:r>
          </w:p>
          <w:p w14:paraId="3C93FD91" w14:textId="77777777" w:rsidR="00955906" w:rsidRDefault="00955906"/>
          <w:p w14:paraId="7AAD3BA5" w14:textId="77777777" w:rsidR="003D3808" w:rsidRDefault="003D3808"/>
          <w:p w14:paraId="4EBE29BA" w14:textId="4EE00657" w:rsidR="003D3808" w:rsidRDefault="003D3808" w:rsidP="003D3808">
            <w:r>
              <w:t xml:space="preserve">Remember to </w:t>
            </w:r>
            <w:r w:rsidR="00D15678">
              <w:t>back up your work regularly</w:t>
            </w:r>
          </w:p>
          <w:p w14:paraId="4C4315BF" w14:textId="77777777" w:rsidR="003D3808" w:rsidRDefault="003D3808"/>
          <w:p w14:paraId="008308FB" w14:textId="68404D6B" w:rsidR="119154A1" w:rsidRDefault="119154A1"/>
          <w:p w14:paraId="77B7D358" w14:textId="07976361" w:rsidR="119154A1" w:rsidRDefault="119154A1"/>
          <w:p w14:paraId="0FF8755E" w14:textId="7C09BB16" w:rsidR="119154A1" w:rsidRDefault="119154A1"/>
          <w:p w14:paraId="2EE4F424" w14:textId="1E52A80E" w:rsidR="00955906" w:rsidRDefault="00955906">
            <w:r>
              <w:t>Keep a record of the sources you read and add them to your references list as you cite them in your work.</w:t>
            </w:r>
          </w:p>
          <w:p w14:paraId="4E6F5AEA" w14:textId="77777777" w:rsidR="00955906" w:rsidRDefault="00955906"/>
          <w:p w14:paraId="0E7A0A85" w14:textId="20FFAF6E" w:rsidR="00955906" w:rsidRDefault="00955906" w:rsidP="003D3808"/>
        </w:tc>
        <w:tc>
          <w:tcPr>
            <w:tcW w:w="3006" w:type="dxa"/>
          </w:tcPr>
          <w:p w14:paraId="49630B7E" w14:textId="2C000E54" w:rsidR="002F2892" w:rsidRDefault="14FF2490">
            <w:r>
              <w:t>When</w:t>
            </w:r>
            <w:r w:rsidR="043BD8A1">
              <w:t xml:space="preserve"> </w:t>
            </w:r>
            <w:proofErr w:type="gramStart"/>
            <w:r w:rsidR="694EB749">
              <w:t>you’re</w:t>
            </w:r>
            <w:proofErr w:type="gramEnd"/>
            <w:r w:rsidR="694EB749">
              <w:t xml:space="preserve"> working, try to keep your notes and files organised.  </w:t>
            </w:r>
            <w:r w:rsidR="5933B2B2">
              <w:t xml:space="preserve">Set up dedicated folders to store notes, </w:t>
            </w:r>
            <w:proofErr w:type="gramStart"/>
            <w:r w:rsidR="5933B2B2">
              <w:t>drafts</w:t>
            </w:r>
            <w:proofErr w:type="gramEnd"/>
            <w:r w:rsidR="5933B2B2">
              <w:t xml:space="preserve"> and references.  </w:t>
            </w:r>
            <w:r w:rsidR="13DAF90B">
              <w:t>If you use</w:t>
            </w:r>
            <w:r w:rsidR="5933B2B2">
              <w:t xml:space="preserve"> clear filenames</w:t>
            </w:r>
            <w:r>
              <w:t xml:space="preserve"> and </w:t>
            </w:r>
            <w:r w:rsidR="4F0999F4">
              <w:t xml:space="preserve">regularly </w:t>
            </w:r>
            <w:r>
              <w:t>back up your work</w:t>
            </w:r>
            <w:r w:rsidR="18E1508D">
              <w:t>, you can</w:t>
            </w:r>
            <w:r>
              <w:t xml:space="preserve"> avoid </w:t>
            </w:r>
            <w:r w:rsidR="1BC10667">
              <w:t>wast</w:t>
            </w:r>
            <w:r>
              <w:t xml:space="preserve">ing time looking for lost files.  </w:t>
            </w:r>
          </w:p>
          <w:p w14:paraId="4B54467F" w14:textId="77777777" w:rsidR="003D3808" w:rsidRDefault="003D3808"/>
          <w:p w14:paraId="3FBCA12F" w14:textId="065E5C46" w:rsidR="002F2892" w:rsidRDefault="5933B2B2">
            <w:r>
              <w:t xml:space="preserve">Another top tip is to keep a record of your references as you read.  </w:t>
            </w:r>
            <w:r w:rsidR="043BD8A1">
              <w:t>Note</w:t>
            </w:r>
            <w:r>
              <w:t xml:space="preserve"> down the full reference and jot down any</w:t>
            </w:r>
            <w:r w:rsidR="7EBFA9B5">
              <w:t xml:space="preserve"> important</w:t>
            </w:r>
            <w:r>
              <w:t xml:space="preserve"> page numbers.  You can then add these to your assignment as you write.</w:t>
            </w:r>
            <w:r w:rsidR="1413030A">
              <w:t xml:space="preserve"> </w:t>
            </w:r>
          </w:p>
          <w:p w14:paraId="0DEFAD20" w14:textId="117AB04F" w:rsidR="002F2892" w:rsidRDefault="002F2892"/>
          <w:p w14:paraId="0FD88250" w14:textId="7C71A19F" w:rsidR="002F2892" w:rsidRDefault="0020699B">
            <w:r>
              <w:t>You could use a reference management tool such as Zotero, Mendeley or EndNote</w:t>
            </w:r>
            <w:r w:rsidR="0056203B">
              <w:t xml:space="preserve"> to automatically create your bibliographies</w:t>
            </w:r>
            <w:r>
              <w:t>.</w:t>
            </w:r>
          </w:p>
          <w:p w14:paraId="7AF247C3" w14:textId="3F4687E7" w:rsidR="002F2892" w:rsidRDefault="002F2892"/>
        </w:tc>
      </w:tr>
      <w:tr w:rsidR="00A0361D" w14:paraId="3199E9B5" w14:textId="77777777" w:rsidTr="119154A1">
        <w:tc>
          <w:tcPr>
            <w:tcW w:w="3005" w:type="dxa"/>
          </w:tcPr>
          <w:p w14:paraId="4F99149E" w14:textId="16C72ED7" w:rsidR="00A0361D" w:rsidRDefault="00A0361D">
            <w:r>
              <w:t>Look after your wellbeing</w:t>
            </w:r>
          </w:p>
          <w:p w14:paraId="5293323F" w14:textId="77777777" w:rsidR="00A0361D" w:rsidRDefault="00A0361D"/>
          <w:p w14:paraId="2AC9A94F" w14:textId="3EB8CCBD" w:rsidR="00A0361D" w:rsidRDefault="00A0361D"/>
        </w:tc>
        <w:tc>
          <w:tcPr>
            <w:tcW w:w="3005" w:type="dxa"/>
          </w:tcPr>
          <w:p w14:paraId="657EF082" w14:textId="3E8214B8" w:rsidR="00A0361D" w:rsidRDefault="00A0361D">
            <w:r>
              <w:t>Take regular breaks and build in rewards</w:t>
            </w:r>
          </w:p>
          <w:p w14:paraId="45B25C17" w14:textId="6683C2FB" w:rsidR="00A0361D" w:rsidRDefault="00A0361D"/>
          <w:p w14:paraId="6B14EB14" w14:textId="0E3379EF" w:rsidR="119154A1" w:rsidRDefault="119154A1"/>
          <w:p w14:paraId="009AF27B" w14:textId="0E3290C8" w:rsidR="119154A1" w:rsidRDefault="119154A1"/>
          <w:p w14:paraId="78534AB8" w14:textId="55203891" w:rsidR="119154A1" w:rsidRDefault="119154A1"/>
          <w:p w14:paraId="4F87BFF4" w14:textId="07BBCBCB" w:rsidR="119154A1" w:rsidRDefault="119154A1"/>
          <w:p w14:paraId="67DC1536" w14:textId="2F8788C0" w:rsidR="00A0361D" w:rsidRDefault="00A0361D">
            <w:r>
              <w:t>Set aside time to exercise and do the things you enjoy</w:t>
            </w:r>
          </w:p>
          <w:p w14:paraId="10C55824" w14:textId="77777777" w:rsidR="00A0361D" w:rsidRDefault="00A0361D"/>
          <w:p w14:paraId="06BB1A08" w14:textId="625B96D1" w:rsidR="119154A1" w:rsidRDefault="119154A1" w:rsidP="119154A1"/>
          <w:p w14:paraId="5C030BC1" w14:textId="6362367F" w:rsidR="00A0361D" w:rsidRDefault="00A0361D">
            <w:r>
              <w:t xml:space="preserve">Talk to others </w:t>
            </w:r>
          </w:p>
          <w:p w14:paraId="6218540A" w14:textId="77777777" w:rsidR="00A0361D" w:rsidRDefault="00A0361D"/>
          <w:p w14:paraId="15710DAC" w14:textId="68A3D41E" w:rsidR="00A0361D" w:rsidRDefault="00A0361D"/>
        </w:tc>
        <w:tc>
          <w:tcPr>
            <w:tcW w:w="3006" w:type="dxa"/>
          </w:tcPr>
          <w:p w14:paraId="4E3812F9" w14:textId="045E5C79" w:rsidR="00955906" w:rsidRDefault="00955906">
            <w:r>
              <w:lastRenderedPageBreak/>
              <w:t>Regular breaks are important for your well</w:t>
            </w:r>
            <w:r w:rsidR="002F2892">
              <w:t>being</w:t>
            </w:r>
            <w:r>
              <w:t xml:space="preserve"> and to </w:t>
            </w:r>
            <w:r w:rsidR="002F2892">
              <w:t xml:space="preserve">help </w:t>
            </w:r>
            <w:r w:rsidR="00E1232B">
              <w:t xml:space="preserve">you </w:t>
            </w:r>
            <w:r>
              <w:t>maintain concentration.</w:t>
            </w:r>
            <w:r w:rsidR="002F2892">
              <w:t xml:space="preserve"> </w:t>
            </w:r>
            <w:r w:rsidR="002F2892">
              <w:lastRenderedPageBreak/>
              <w:t xml:space="preserve">Take a few minutes to </w:t>
            </w:r>
            <w:r>
              <w:t xml:space="preserve">stretch your legs, grab a drink </w:t>
            </w:r>
            <w:r w:rsidR="002F2892">
              <w:t>and rest your mind</w:t>
            </w:r>
            <w:r>
              <w:t xml:space="preserve">. </w:t>
            </w:r>
          </w:p>
          <w:p w14:paraId="2F58B131" w14:textId="77777777" w:rsidR="00955906" w:rsidRDefault="00955906"/>
          <w:p w14:paraId="53E8A75E" w14:textId="7CC37E71" w:rsidR="00955906" w:rsidRDefault="009442F4">
            <w:r>
              <w:t>Even when you have lots of work, try to b</w:t>
            </w:r>
            <w:r w:rsidR="00955906">
              <w:t>uild in times to do the things you enjoy.</w:t>
            </w:r>
          </w:p>
          <w:p w14:paraId="30381B6C" w14:textId="77777777" w:rsidR="00955906" w:rsidRDefault="00955906"/>
          <w:p w14:paraId="71C52361" w14:textId="0FC870E6" w:rsidR="00955906" w:rsidRDefault="00955906">
            <w:r>
              <w:t xml:space="preserve">Remember, if you have any concerns about your work, talk about how you are feeling with your friends, </w:t>
            </w:r>
            <w:proofErr w:type="gramStart"/>
            <w:r>
              <w:t>family</w:t>
            </w:r>
            <w:proofErr w:type="gramEnd"/>
            <w:r>
              <w:t xml:space="preserve"> or your personal tutor</w:t>
            </w:r>
            <w:r w:rsidR="009442F4">
              <w:t xml:space="preserve">.  </w:t>
            </w:r>
            <w:r w:rsidR="00046F23">
              <w:t>And t</w:t>
            </w:r>
            <w:r w:rsidR="00894022">
              <w:t>ry to r</w:t>
            </w:r>
            <w:r w:rsidR="009442F4">
              <w:t xml:space="preserve">esist the temptation to </w:t>
            </w:r>
            <w:r>
              <w:t>compare your progress with others on your course.</w:t>
            </w:r>
            <w:r w:rsidR="009442F4">
              <w:t xml:space="preserve">  </w:t>
            </w:r>
            <w:r w:rsidR="002B42E3">
              <w:t>Remember e</w:t>
            </w:r>
            <w:r w:rsidR="009442F4">
              <w:t>veryone works in their own way.</w:t>
            </w:r>
          </w:p>
          <w:p w14:paraId="2D264E63" w14:textId="784E5FFB" w:rsidR="00955906" w:rsidRDefault="00955906"/>
        </w:tc>
      </w:tr>
      <w:tr w:rsidR="00A74E31" w14:paraId="53370B9C" w14:textId="77777777" w:rsidTr="119154A1">
        <w:tc>
          <w:tcPr>
            <w:tcW w:w="3005" w:type="dxa"/>
          </w:tcPr>
          <w:p w14:paraId="04B5C0E0" w14:textId="26E02203" w:rsidR="00A74E31" w:rsidRDefault="00B9185B">
            <w:r>
              <w:lastRenderedPageBreak/>
              <w:t>Conclusion</w:t>
            </w:r>
          </w:p>
          <w:p w14:paraId="34D793D7" w14:textId="495CB5C2" w:rsidR="00B9185B" w:rsidRDefault="00B9185B"/>
        </w:tc>
        <w:tc>
          <w:tcPr>
            <w:tcW w:w="3005" w:type="dxa"/>
          </w:tcPr>
          <w:p w14:paraId="7EA2C7FF" w14:textId="77777777" w:rsidR="00B9185B" w:rsidRDefault="00B9185B" w:rsidP="00B9185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t>“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There is no ‘one size fits all’ approach to managing your time and hitting those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deadlines”…</w:t>
            </w:r>
            <w:proofErr w:type="gramEnd"/>
          </w:p>
          <w:p w14:paraId="27742A3C" w14:textId="77777777" w:rsidR="00B9185B" w:rsidRDefault="00B9185B" w:rsidP="00B9185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466CDF76" w14:textId="77777777" w:rsidR="00B9185B" w:rsidRDefault="00B9185B" w:rsidP="00B9185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“…figure out what works best for you! </w:t>
            </w:r>
          </w:p>
          <w:p w14:paraId="0FD0519C" w14:textId="64BAD962" w:rsidR="00B9185B" w:rsidRDefault="00B9185B" w:rsidP="00B9185B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…”research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different methods and test them out; you will soon have that ‘eureka’ moment”</w:t>
            </w:r>
          </w:p>
          <w:p w14:paraId="07CA503E" w14:textId="77751DE2" w:rsidR="00B9185B" w:rsidRDefault="00B9185B" w:rsidP="00B9185B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4D4F6F0E" w14:textId="367D1DA2" w:rsidR="00A74E31" w:rsidRDefault="00B9185B">
            <w:r>
              <w:t>Jack Le Bon, Student Mentor, Computer Science</w:t>
            </w:r>
          </w:p>
        </w:tc>
        <w:tc>
          <w:tcPr>
            <w:tcW w:w="3006" w:type="dxa"/>
          </w:tcPr>
          <w:p w14:paraId="4079916F" w14:textId="42FBC5AD" w:rsidR="00B9185B" w:rsidRDefault="00B9185B">
            <w:r>
              <w:t xml:space="preserve">I hope that some of these tips have inspired you. Remember – “there is no ‘one size fits’ all approach to managing your time and hitting those deadlines. </w:t>
            </w:r>
          </w:p>
          <w:p w14:paraId="62BF8CCB" w14:textId="77777777" w:rsidR="00B9185B" w:rsidRDefault="00B9185B"/>
          <w:p w14:paraId="7B6455A8" w14:textId="21A1BF1C" w:rsidR="00A74E31" w:rsidRDefault="00A1599B">
            <w:r>
              <w:t>Just experiment with some of</w:t>
            </w:r>
            <w:r w:rsidR="00407D86">
              <w:t xml:space="preserve"> these tips</w:t>
            </w:r>
            <w:r w:rsidR="00CE7AF4">
              <w:t xml:space="preserve">, </w:t>
            </w:r>
            <w:r>
              <w:t>to help</w:t>
            </w:r>
            <w:r w:rsidR="00407D86">
              <w:t xml:space="preserve"> you</w:t>
            </w:r>
            <w:r w:rsidR="00894022" w:rsidRPr="00894022">
              <w:t xml:space="preserve"> figure out wh</w:t>
            </w:r>
            <w:r w:rsidR="00B9185B" w:rsidRPr="00894022">
              <w:t>at works best for you</w:t>
            </w:r>
            <w:r w:rsidR="00955906" w:rsidRPr="00894022">
              <w:t>.</w:t>
            </w:r>
            <w:r w:rsidR="00955906">
              <w:t xml:space="preserve">  </w:t>
            </w:r>
          </w:p>
        </w:tc>
      </w:tr>
    </w:tbl>
    <w:p w14:paraId="14DD4C87" w14:textId="77777777" w:rsidR="00A74E31" w:rsidRDefault="00A74E31"/>
    <w:sectPr w:rsidR="00A74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E31"/>
    <w:rsid w:val="00046F23"/>
    <w:rsid w:val="0008592F"/>
    <w:rsid w:val="001926CE"/>
    <w:rsid w:val="001C5305"/>
    <w:rsid w:val="001E090B"/>
    <w:rsid w:val="0020699B"/>
    <w:rsid w:val="002223BE"/>
    <w:rsid w:val="002B0609"/>
    <w:rsid w:val="002B42E3"/>
    <w:rsid w:val="002F2892"/>
    <w:rsid w:val="0039161C"/>
    <w:rsid w:val="003D3808"/>
    <w:rsid w:val="00407D86"/>
    <w:rsid w:val="0056203B"/>
    <w:rsid w:val="00563760"/>
    <w:rsid w:val="006109B3"/>
    <w:rsid w:val="006245D4"/>
    <w:rsid w:val="007878A2"/>
    <w:rsid w:val="00804B9D"/>
    <w:rsid w:val="00894022"/>
    <w:rsid w:val="008E14C6"/>
    <w:rsid w:val="009442F4"/>
    <w:rsid w:val="00955906"/>
    <w:rsid w:val="00A0361D"/>
    <w:rsid w:val="00A1599B"/>
    <w:rsid w:val="00A636F4"/>
    <w:rsid w:val="00A656BE"/>
    <w:rsid w:val="00A74E31"/>
    <w:rsid w:val="00B9185B"/>
    <w:rsid w:val="00BB2F12"/>
    <w:rsid w:val="00CE7AF4"/>
    <w:rsid w:val="00D15678"/>
    <w:rsid w:val="00E1232B"/>
    <w:rsid w:val="00F37DD0"/>
    <w:rsid w:val="0171F5EF"/>
    <w:rsid w:val="01B896E8"/>
    <w:rsid w:val="021BDC17"/>
    <w:rsid w:val="043BD8A1"/>
    <w:rsid w:val="0605A5B6"/>
    <w:rsid w:val="09EEF9B1"/>
    <w:rsid w:val="09FFBF11"/>
    <w:rsid w:val="0AF343BD"/>
    <w:rsid w:val="0B1F18CE"/>
    <w:rsid w:val="0B683B76"/>
    <w:rsid w:val="0F664639"/>
    <w:rsid w:val="1151A3E2"/>
    <w:rsid w:val="119154A1"/>
    <w:rsid w:val="139EE895"/>
    <w:rsid w:val="13DAF90B"/>
    <w:rsid w:val="1413030A"/>
    <w:rsid w:val="14FF2490"/>
    <w:rsid w:val="155F6F44"/>
    <w:rsid w:val="175BEC53"/>
    <w:rsid w:val="178D908E"/>
    <w:rsid w:val="18729978"/>
    <w:rsid w:val="18E1508D"/>
    <w:rsid w:val="19544456"/>
    <w:rsid w:val="1AB9BF33"/>
    <w:rsid w:val="1BC10667"/>
    <w:rsid w:val="1CDF586A"/>
    <w:rsid w:val="1E8A22BC"/>
    <w:rsid w:val="206FBCBB"/>
    <w:rsid w:val="23824D76"/>
    <w:rsid w:val="2539C689"/>
    <w:rsid w:val="26E13906"/>
    <w:rsid w:val="28DDF301"/>
    <w:rsid w:val="2B0CB364"/>
    <w:rsid w:val="2DE93F27"/>
    <w:rsid w:val="30B68EF9"/>
    <w:rsid w:val="315AD12A"/>
    <w:rsid w:val="319DC70D"/>
    <w:rsid w:val="32C7825D"/>
    <w:rsid w:val="34FBA7B6"/>
    <w:rsid w:val="351A222D"/>
    <w:rsid w:val="35F42C9C"/>
    <w:rsid w:val="3710E188"/>
    <w:rsid w:val="398E6F69"/>
    <w:rsid w:val="3B6ED2C2"/>
    <w:rsid w:val="3DDD27D6"/>
    <w:rsid w:val="3E929582"/>
    <w:rsid w:val="4161A355"/>
    <w:rsid w:val="43C69707"/>
    <w:rsid w:val="47BE805A"/>
    <w:rsid w:val="47BEFCC1"/>
    <w:rsid w:val="48347962"/>
    <w:rsid w:val="49234146"/>
    <w:rsid w:val="4B07EA8B"/>
    <w:rsid w:val="4CFFA7D1"/>
    <w:rsid w:val="4D55D9EE"/>
    <w:rsid w:val="4F0999F4"/>
    <w:rsid w:val="50B8D2C4"/>
    <w:rsid w:val="51BC5BC6"/>
    <w:rsid w:val="533A1A19"/>
    <w:rsid w:val="5561D185"/>
    <w:rsid w:val="563275BF"/>
    <w:rsid w:val="56FB3336"/>
    <w:rsid w:val="5933B2B2"/>
    <w:rsid w:val="59BA1D20"/>
    <w:rsid w:val="5AE2CEEC"/>
    <w:rsid w:val="5D160DE7"/>
    <w:rsid w:val="60B265FF"/>
    <w:rsid w:val="61138440"/>
    <w:rsid w:val="6274647C"/>
    <w:rsid w:val="62A6B434"/>
    <w:rsid w:val="652230B5"/>
    <w:rsid w:val="66694992"/>
    <w:rsid w:val="675D0C85"/>
    <w:rsid w:val="694EB749"/>
    <w:rsid w:val="6987C1F7"/>
    <w:rsid w:val="69EEB336"/>
    <w:rsid w:val="6AA5419A"/>
    <w:rsid w:val="6E6F1BA1"/>
    <w:rsid w:val="73B3D481"/>
    <w:rsid w:val="73CAE4A3"/>
    <w:rsid w:val="7404F770"/>
    <w:rsid w:val="780A02E6"/>
    <w:rsid w:val="7A77064F"/>
    <w:rsid w:val="7AFF2C97"/>
    <w:rsid w:val="7B41A3A8"/>
    <w:rsid w:val="7CC997C6"/>
    <w:rsid w:val="7EBFA9B5"/>
    <w:rsid w:val="7FABC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0B829"/>
  <w15:chartTrackingRefBased/>
  <w15:docId w15:val="{5AF23870-A7FF-491C-AF76-EDB0F7BB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A303EB4DBB94985A2EFA951D17BF8" ma:contentTypeVersion="10" ma:contentTypeDescription="Create a new document." ma:contentTypeScope="" ma:versionID="1539e0bbb6d858a34c536c91e2ca0115">
  <xsd:schema xmlns:xsd="http://www.w3.org/2001/XMLSchema" xmlns:xs="http://www.w3.org/2001/XMLSchema" xmlns:p="http://schemas.microsoft.com/office/2006/metadata/properties" xmlns:ns2="8267dd29-fec2-4e8e-81fd-dd61c2bacec6" targetNamespace="http://schemas.microsoft.com/office/2006/metadata/properties" ma:root="true" ma:fieldsID="637376b9d532fd51624bdbf22aa35eaf" ns2:_="">
    <xsd:import namespace="8267dd29-fec2-4e8e-81fd-dd61c2bac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dd29-fec2-4e8e-81fd-dd61c2bac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F58248-A237-4C0F-A043-416BF14E2D21}"/>
</file>

<file path=customXml/itemProps2.xml><?xml version="1.0" encoding="utf-8"?>
<ds:datastoreItem xmlns:ds="http://schemas.openxmlformats.org/officeDocument/2006/customXml" ds:itemID="{8B9F2DCC-6B8A-48DA-956E-6E57638A93C3}"/>
</file>

<file path=customXml/itemProps3.xml><?xml version="1.0" encoding="utf-8"?>
<ds:datastoreItem xmlns:ds="http://schemas.openxmlformats.org/officeDocument/2006/customXml" ds:itemID="{685A5B08-23D9-445C-BEDB-8BB701CA9E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Mogg</dc:creator>
  <cp:keywords/>
  <dc:description/>
  <cp:lastModifiedBy>Rebecca Mogg</cp:lastModifiedBy>
  <cp:revision>28</cp:revision>
  <dcterms:created xsi:type="dcterms:W3CDTF">2021-06-07T08:46:00Z</dcterms:created>
  <dcterms:modified xsi:type="dcterms:W3CDTF">2021-06-09T06:56:00Z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0x0101005F1A303EB4DBB94985A2EFA951D17BF8</vt:lpwstr>
  </property>
</Properties>
</file>